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0734" w14:textId="3AD7FFF5" w:rsidR="00386218" w:rsidRDefault="00386218" w:rsidP="00386218">
      <w:pPr>
        <w:rPr>
          <w:sz w:val="18"/>
          <w:szCs w:val="18"/>
        </w:rPr>
      </w:pPr>
      <w:r w:rsidRPr="00386218">
        <w:rPr>
          <w:sz w:val="18"/>
          <w:szCs w:val="18"/>
        </w:rPr>
        <w:t xml:space="preserve">Allegato 2) al bando approvato con determinazione n. </w:t>
      </w:r>
      <w:r w:rsidR="00560240">
        <w:rPr>
          <w:sz w:val="18"/>
          <w:szCs w:val="18"/>
        </w:rPr>
        <w:t>1064/2025</w:t>
      </w:r>
      <w:r w:rsidRPr="00386218">
        <w:rPr>
          <w:sz w:val="18"/>
          <w:szCs w:val="18"/>
        </w:rPr>
        <w:t xml:space="preserve"> del 06.05.2025</w:t>
      </w:r>
    </w:p>
    <w:p w14:paraId="0411C815" w14:textId="39358C32" w:rsidR="007D7C8A" w:rsidRPr="00386218" w:rsidRDefault="007D7C8A" w:rsidP="007D7C8A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6502757" wp14:editId="5C0211E4">
            <wp:extent cx="343148" cy="514350"/>
            <wp:effectExtent l="0" t="0" r="0" b="0"/>
            <wp:docPr id="153519465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45" cy="515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BD1FD" w14:textId="10317CC4" w:rsidR="00386218" w:rsidRPr="00386218" w:rsidRDefault="00386218" w:rsidP="003862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6218">
        <w:rPr>
          <w:rFonts w:ascii="Arial" w:hAnsi="Arial" w:cs="Arial"/>
          <w:b/>
          <w:bCs/>
          <w:sz w:val="22"/>
          <w:szCs w:val="22"/>
        </w:rPr>
        <w:t>Dichiarazione sostitutiva dell’atto di notorietà – art. 47 D.P.R. 445/2000</w:t>
      </w:r>
    </w:p>
    <w:p w14:paraId="7BA88FB2" w14:textId="77777777" w:rsidR="00386218" w:rsidRDefault="00386218" w:rsidP="00386218">
      <w:pPr>
        <w:jc w:val="center"/>
        <w:rPr>
          <w:b/>
          <w:bCs/>
        </w:rPr>
      </w:pPr>
    </w:p>
    <w:p w14:paraId="1685D3DB" w14:textId="66C3ABF4" w:rsidR="00386218" w:rsidRDefault="00386218" w:rsidP="00386218">
      <w:pPr>
        <w:jc w:val="center"/>
        <w:rPr>
          <w:b/>
          <w:bCs/>
        </w:rPr>
      </w:pPr>
      <w:r w:rsidRPr="00386218">
        <w:rPr>
          <w:b/>
          <w:bCs/>
        </w:rPr>
        <w:t>DOMANDA DI PARTECIPAZIONE</w:t>
      </w:r>
    </w:p>
    <w:p w14:paraId="271D26F1" w14:textId="77777777" w:rsidR="00386218" w:rsidRPr="00386218" w:rsidRDefault="00386218" w:rsidP="00386218">
      <w:pPr>
        <w:jc w:val="center"/>
        <w:rPr>
          <w:b/>
          <w:bCs/>
        </w:rPr>
      </w:pPr>
      <w:r w:rsidRPr="00386218">
        <w:rPr>
          <w:b/>
          <w:bCs/>
        </w:rPr>
        <w:t xml:space="preserve">FIERA TTG Travel Experience – RIMINI </w:t>
      </w:r>
      <w:r>
        <w:rPr>
          <w:b/>
          <w:bCs/>
        </w:rPr>
        <w:t>8</w:t>
      </w:r>
      <w:r w:rsidRPr="00386218">
        <w:rPr>
          <w:b/>
          <w:bCs/>
        </w:rPr>
        <w:t>/1</w:t>
      </w:r>
      <w:r>
        <w:rPr>
          <w:b/>
          <w:bCs/>
        </w:rPr>
        <w:t>0</w:t>
      </w:r>
      <w:r w:rsidRPr="00386218">
        <w:rPr>
          <w:b/>
          <w:bCs/>
        </w:rPr>
        <w:t xml:space="preserve"> OTTOBRE 202</w:t>
      </w:r>
      <w:r>
        <w:rPr>
          <w:b/>
          <w:bCs/>
        </w:rPr>
        <w:t>5</w:t>
      </w:r>
    </w:p>
    <w:p w14:paraId="56721758" w14:textId="77777777" w:rsidR="00386218" w:rsidRDefault="00386218" w:rsidP="00386218">
      <w:pPr>
        <w:spacing w:line="240" w:lineRule="auto"/>
      </w:pPr>
    </w:p>
    <w:p w14:paraId="3C14490E" w14:textId="7946D524" w:rsidR="00386218" w:rsidRPr="00386218" w:rsidRDefault="00386218" w:rsidP="0038621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Alla Responsabile del</w:t>
      </w:r>
    </w:p>
    <w:p w14:paraId="71437EE4" w14:textId="77777777" w:rsidR="00386218" w:rsidRPr="00386218" w:rsidRDefault="00386218" w:rsidP="0038621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Servizio Turismo e Spettacolo</w:t>
      </w:r>
    </w:p>
    <w:p w14:paraId="58FFAB50" w14:textId="77777777" w:rsidR="00386218" w:rsidRPr="00386218" w:rsidRDefault="00386218" w:rsidP="0038621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 xml:space="preserve">del Comune di Santa Teresa Gallura (SS) </w:t>
      </w:r>
    </w:p>
    <w:p w14:paraId="4567E4BE" w14:textId="47D88E49" w:rsidR="00386218" w:rsidRDefault="00386218" w:rsidP="0038621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386218">
        <w:rPr>
          <w:rFonts w:ascii="Arial" w:hAnsi="Arial" w:cs="Arial"/>
          <w:sz w:val="20"/>
          <w:szCs w:val="20"/>
        </w:rPr>
        <w:t>Pec</w:t>
      </w:r>
      <w:proofErr w:type="spellEnd"/>
      <w:r w:rsidRPr="0038621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386218">
          <w:rPr>
            <w:rStyle w:val="Collegamentoipertestuale"/>
            <w:rFonts w:ascii="Arial" w:hAnsi="Arial" w:cs="Arial"/>
            <w:sz w:val="20"/>
            <w:szCs w:val="20"/>
          </w:rPr>
          <w:t>protocollo@pec.comunestg.it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6E006C1" w14:textId="77777777" w:rsidR="00386218" w:rsidRDefault="00386218" w:rsidP="00386218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2A50D8A" w14:textId="4D400BEB" w:rsidR="00386218" w:rsidRPr="00386218" w:rsidRDefault="00386218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Il</w:t>
      </w:r>
      <w:r w:rsidR="0088776D" w:rsidRPr="00A838B4">
        <w:rPr>
          <w:rFonts w:ascii="Arial" w:hAnsi="Arial" w:cs="Arial"/>
          <w:sz w:val="20"/>
          <w:szCs w:val="20"/>
        </w:rPr>
        <w:t>/</w:t>
      </w:r>
      <w:proofErr w:type="gramStart"/>
      <w:r w:rsidR="0088776D" w:rsidRPr="00A838B4">
        <w:rPr>
          <w:rFonts w:ascii="Arial" w:hAnsi="Arial" w:cs="Arial"/>
          <w:sz w:val="20"/>
          <w:szCs w:val="20"/>
        </w:rPr>
        <w:t xml:space="preserve">la </w:t>
      </w:r>
      <w:r w:rsidRPr="00386218">
        <w:rPr>
          <w:rFonts w:ascii="Arial" w:hAnsi="Arial" w:cs="Arial"/>
          <w:sz w:val="20"/>
          <w:szCs w:val="20"/>
        </w:rPr>
        <w:t xml:space="preserve"> sottoscritto</w:t>
      </w:r>
      <w:proofErr w:type="gramEnd"/>
      <w:r w:rsidR="006D4E55" w:rsidRPr="00A838B4">
        <w:rPr>
          <w:rFonts w:ascii="Arial" w:hAnsi="Arial" w:cs="Arial"/>
          <w:sz w:val="20"/>
          <w:szCs w:val="20"/>
        </w:rPr>
        <w:t>/a</w:t>
      </w:r>
      <w:r w:rsidR="00F204A9" w:rsidRPr="00A838B4">
        <w:rPr>
          <w:rFonts w:ascii="Arial" w:hAnsi="Arial" w:cs="Arial"/>
          <w:sz w:val="20"/>
          <w:szCs w:val="20"/>
        </w:rPr>
        <w:t xml:space="preserve"> </w:t>
      </w:r>
      <w:r w:rsidR="005110D4" w:rsidRPr="00A838B4">
        <w:rPr>
          <w:rFonts w:ascii="Arial" w:hAnsi="Arial" w:cs="Arial"/>
          <w:sz w:val="20"/>
          <w:szCs w:val="20"/>
        </w:rPr>
        <w:t xml:space="preserve">  </w:t>
      </w:r>
      <w:r w:rsidR="0088776D" w:rsidRPr="00A838B4">
        <w:rPr>
          <w:rFonts w:ascii="Arial" w:hAnsi="Arial" w:cs="Arial"/>
          <w:sz w:val="20"/>
          <w:szCs w:val="20"/>
        </w:rPr>
        <w:t>_______________</w:t>
      </w:r>
      <w:r w:rsidR="00627927" w:rsidRPr="00A838B4">
        <w:rPr>
          <w:rFonts w:ascii="Arial" w:hAnsi="Arial" w:cs="Arial"/>
          <w:sz w:val="20"/>
          <w:szCs w:val="20"/>
        </w:rPr>
        <w:t>__</w:t>
      </w:r>
      <w:r w:rsidR="0088776D" w:rsidRPr="00A838B4">
        <w:rPr>
          <w:rFonts w:ascii="Arial" w:hAnsi="Arial" w:cs="Arial"/>
          <w:sz w:val="20"/>
          <w:szCs w:val="20"/>
        </w:rPr>
        <w:t>_____</w:t>
      </w:r>
      <w:r w:rsidR="00627927" w:rsidRPr="00A838B4">
        <w:rPr>
          <w:rFonts w:ascii="Arial" w:hAnsi="Arial" w:cs="Arial"/>
          <w:sz w:val="20"/>
          <w:szCs w:val="20"/>
        </w:rPr>
        <w:t>__</w:t>
      </w:r>
      <w:r w:rsidR="0088776D" w:rsidRPr="00A838B4">
        <w:rPr>
          <w:rFonts w:ascii="Arial" w:hAnsi="Arial" w:cs="Arial"/>
          <w:sz w:val="20"/>
          <w:szCs w:val="20"/>
        </w:rPr>
        <w:t>___</w:t>
      </w:r>
      <w:r w:rsidR="00735114" w:rsidRPr="00A838B4">
        <w:rPr>
          <w:rFonts w:ascii="Arial" w:hAnsi="Arial" w:cs="Arial"/>
          <w:sz w:val="20"/>
          <w:szCs w:val="20"/>
        </w:rPr>
        <w:fldChar w:fldCharType="begin"/>
      </w:r>
      <w:r w:rsidR="00735114" w:rsidRPr="00A838B4">
        <w:rPr>
          <w:rFonts w:ascii="Arial" w:hAnsi="Arial" w:cs="Arial"/>
          <w:sz w:val="20"/>
          <w:szCs w:val="20"/>
        </w:rPr>
        <w:instrText xml:space="preserve"> ASK   \* MERGEFORMAT </w:instrText>
      </w:r>
      <w:r w:rsidR="00735114" w:rsidRPr="00A838B4">
        <w:rPr>
          <w:rFonts w:ascii="Arial" w:hAnsi="Arial" w:cs="Arial"/>
          <w:sz w:val="20"/>
          <w:szCs w:val="20"/>
        </w:rPr>
        <w:fldChar w:fldCharType="end"/>
      </w:r>
      <w:r w:rsidRPr="00386218">
        <w:rPr>
          <w:rFonts w:ascii="Arial" w:hAnsi="Arial" w:cs="Arial"/>
          <w:sz w:val="20"/>
          <w:szCs w:val="20"/>
        </w:rPr>
        <w:t xml:space="preserve"> nato</w:t>
      </w:r>
      <w:r w:rsidR="006D4E55" w:rsidRPr="00A838B4">
        <w:rPr>
          <w:rFonts w:ascii="Arial" w:hAnsi="Arial" w:cs="Arial"/>
          <w:sz w:val="20"/>
          <w:szCs w:val="20"/>
        </w:rPr>
        <w:t>/a</w:t>
      </w:r>
      <w:r w:rsidRPr="00386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218">
        <w:rPr>
          <w:rFonts w:ascii="Arial" w:hAnsi="Arial" w:cs="Arial"/>
          <w:sz w:val="20"/>
          <w:szCs w:val="20"/>
        </w:rPr>
        <w:t>a</w:t>
      </w:r>
      <w:proofErr w:type="spellEnd"/>
      <w:r w:rsidR="004F4234" w:rsidRPr="00A838B4">
        <w:rPr>
          <w:rFonts w:ascii="Arial" w:hAnsi="Arial" w:cs="Arial"/>
          <w:sz w:val="20"/>
          <w:szCs w:val="20"/>
        </w:rPr>
        <w:t xml:space="preserve"> </w:t>
      </w:r>
      <w:r w:rsidR="006D4E55" w:rsidRPr="00A838B4">
        <w:rPr>
          <w:rFonts w:ascii="Arial" w:hAnsi="Arial" w:cs="Arial"/>
          <w:sz w:val="20"/>
          <w:szCs w:val="20"/>
        </w:rPr>
        <w:t>_________________________</w:t>
      </w:r>
      <w:r w:rsidR="00EB6339" w:rsidRPr="00A838B4">
        <w:rPr>
          <w:rFonts w:ascii="Arial" w:hAnsi="Arial" w:cs="Arial"/>
          <w:sz w:val="20"/>
          <w:szCs w:val="20"/>
        </w:rPr>
        <w:t>il___________</w:t>
      </w:r>
      <w:r w:rsidR="004F4234" w:rsidRPr="00A838B4">
        <w:rPr>
          <w:rFonts w:ascii="Arial" w:hAnsi="Arial" w:cs="Arial"/>
          <w:sz w:val="20"/>
          <w:szCs w:val="20"/>
        </w:rPr>
        <w:fldChar w:fldCharType="begin"/>
      </w:r>
      <w:r w:rsidR="004F4234" w:rsidRPr="00A838B4">
        <w:rPr>
          <w:rFonts w:ascii="Arial" w:hAnsi="Arial" w:cs="Arial"/>
          <w:sz w:val="20"/>
          <w:szCs w:val="20"/>
        </w:rPr>
        <w:instrText xml:space="preserve"> ASK   \* MERGEFORMAT </w:instrText>
      </w:r>
      <w:r w:rsidR="004F4234" w:rsidRPr="00A838B4">
        <w:rPr>
          <w:rFonts w:ascii="Arial" w:hAnsi="Arial" w:cs="Arial"/>
          <w:sz w:val="20"/>
          <w:szCs w:val="20"/>
        </w:rPr>
        <w:fldChar w:fldCharType="end"/>
      </w:r>
    </w:p>
    <w:p w14:paraId="1105222E" w14:textId="166C71F9" w:rsidR="00386218" w:rsidRPr="00386218" w:rsidRDefault="00505C61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38B4">
        <w:rPr>
          <w:rFonts w:ascii="Arial" w:hAnsi="Arial" w:cs="Arial"/>
          <w:sz w:val="20"/>
          <w:szCs w:val="20"/>
        </w:rPr>
        <w:t>R</w:t>
      </w:r>
      <w:r w:rsidR="00386218" w:rsidRPr="00386218">
        <w:rPr>
          <w:rFonts w:ascii="Arial" w:hAnsi="Arial" w:cs="Arial"/>
          <w:sz w:val="20"/>
          <w:szCs w:val="20"/>
        </w:rPr>
        <w:t>esidente</w:t>
      </w:r>
      <w:r w:rsidRPr="00A838B4">
        <w:rPr>
          <w:rFonts w:ascii="Arial" w:hAnsi="Arial" w:cs="Arial"/>
          <w:sz w:val="20"/>
          <w:szCs w:val="20"/>
        </w:rPr>
        <w:t xml:space="preserve"> a________</w:t>
      </w:r>
      <w:r w:rsidR="00361333" w:rsidRPr="00A838B4">
        <w:rPr>
          <w:rFonts w:ascii="Arial" w:hAnsi="Arial" w:cs="Arial"/>
          <w:sz w:val="20"/>
          <w:szCs w:val="20"/>
        </w:rPr>
        <w:t>________</w:t>
      </w:r>
      <w:r w:rsidR="00627927" w:rsidRPr="00A838B4">
        <w:rPr>
          <w:rFonts w:ascii="Arial" w:hAnsi="Arial" w:cs="Arial"/>
          <w:sz w:val="20"/>
          <w:szCs w:val="20"/>
        </w:rPr>
        <w:t>____</w:t>
      </w:r>
      <w:r w:rsidR="00361333" w:rsidRPr="00A838B4">
        <w:rPr>
          <w:rFonts w:ascii="Arial" w:hAnsi="Arial" w:cs="Arial"/>
          <w:sz w:val="20"/>
          <w:szCs w:val="20"/>
        </w:rPr>
        <w:t>_______</w:t>
      </w:r>
      <w:r w:rsidRPr="00A838B4">
        <w:rPr>
          <w:rFonts w:ascii="Arial" w:hAnsi="Arial" w:cs="Arial"/>
          <w:sz w:val="20"/>
          <w:szCs w:val="20"/>
        </w:rPr>
        <w:t>____</w:t>
      </w:r>
      <w:r w:rsidR="00386218" w:rsidRPr="00386218">
        <w:rPr>
          <w:rFonts w:ascii="Arial" w:hAnsi="Arial" w:cs="Arial"/>
          <w:sz w:val="20"/>
          <w:szCs w:val="20"/>
        </w:rPr>
        <w:t xml:space="preserve"> in</w:t>
      </w:r>
      <w:r w:rsidRPr="00A838B4">
        <w:rPr>
          <w:rFonts w:ascii="Arial" w:hAnsi="Arial" w:cs="Arial"/>
          <w:sz w:val="20"/>
          <w:szCs w:val="20"/>
        </w:rPr>
        <w:t xml:space="preserve"> Via/Piazza </w:t>
      </w:r>
      <w:r w:rsidR="006D4E55" w:rsidRPr="00A838B4">
        <w:rPr>
          <w:rFonts w:ascii="Arial" w:hAnsi="Arial" w:cs="Arial"/>
          <w:sz w:val="20"/>
          <w:szCs w:val="20"/>
        </w:rPr>
        <w:t>__________</w:t>
      </w:r>
      <w:r w:rsidR="00627927" w:rsidRPr="00A838B4">
        <w:rPr>
          <w:rFonts w:ascii="Arial" w:hAnsi="Arial" w:cs="Arial"/>
          <w:sz w:val="20"/>
          <w:szCs w:val="20"/>
        </w:rPr>
        <w:t>____</w:t>
      </w:r>
      <w:r w:rsidR="006D4E55" w:rsidRPr="00A838B4">
        <w:rPr>
          <w:rFonts w:ascii="Arial" w:hAnsi="Arial" w:cs="Arial"/>
          <w:sz w:val="20"/>
          <w:szCs w:val="20"/>
        </w:rPr>
        <w:t>_____</w:t>
      </w:r>
      <w:r w:rsidR="00627927" w:rsidRPr="00A838B4">
        <w:rPr>
          <w:rFonts w:ascii="Arial" w:hAnsi="Arial" w:cs="Arial"/>
          <w:sz w:val="20"/>
          <w:szCs w:val="20"/>
        </w:rPr>
        <w:t>__</w:t>
      </w:r>
      <w:r w:rsidR="006D4E55" w:rsidRPr="00A838B4">
        <w:rPr>
          <w:rFonts w:ascii="Arial" w:hAnsi="Arial" w:cs="Arial"/>
          <w:sz w:val="20"/>
          <w:szCs w:val="20"/>
        </w:rPr>
        <w:t>_______</w:t>
      </w:r>
      <w:r w:rsidR="00627927" w:rsidRPr="00A838B4">
        <w:rPr>
          <w:rFonts w:ascii="Arial" w:hAnsi="Arial" w:cs="Arial"/>
          <w:sz w:val="20"/>
          <w:szCs w:val="20"/>
        </w:rPr>
        <w:t>n°__</w:t>
      </w:r>
      <w:r w:rsidR="006D4E55" w:rsidRPr="00A838B4">
        <w:rPr>
          <w:rFonts w:ascii="Arial" w:hAnsi="Arial" w:cs="Arial"/>
          <w:sz w:val="20"/>
          <w:szCs w:val="20"/>
        </w:rPr>
        <w:t xml:space="preserve">___ </w:t>
      </w:r>
    </w:p>
    <w:p w14:paraId="5279B041" w14:textId="77777777" w:rsidR="00437C76" w:rsidRPr="00A838B4" w:rsidRDefault="00386218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Codice Fiscale</w:t>
      </w:r>
      <w:r w:rsidR="00505C61" w:rsidRPr="00A838B4">
        <w:rPr>
          <w:rFonts w:ascii="Arial" w:hAnsi="Arial" w:cs="Arial"/>
          <w:sz w:val="20"/>
          <w:szCs w:val="20"/>
        </w:rPr>
        <w:t xml:space="preserve"> ________________________</w:t>
      </w:r>
      <w:r w:rsidR="00361333" w:rsidRPr="00A838B4">
        <w:rPr>
          <w:rFonts w:ascii="Arial" w:hAnsi="Arial" w:cs="Arial"/>
          <w:sz w:val="20"/>
          <w:szCs w:val="20"/>
        </w:rPr>
        <w:t>_</w:t>
      </w:r>
      <w:r w:rsidR="00505C61" w:rsidRPr="00A838B4">
        <w:rPr>
          <w:rFonts w:ascii="Arial" w:hAnsi="Arial" w:cs="Arial"/>
          <w:sz w:val="20"/>
          <w:szCs w:val="20"/>
        </w:rPr>
        <w:t>_</w:t>
      </w:r>
      <w:r w:rsidRPr="00386218">
        <w:rPr>
          <w:rFonts w:ascii="Arial" w:hAnsi="Arial" w:cs="Arial"/>
          <w:sz w:val="20"/>
          <w:szCs w:val="20"/>
        </w:rPr>
        <w:t xml:space="preserve"> </w:t>
      </w:r>
    </w:p>
    <w:p w14:paraId="0CFCF74A" w14:textId="10B9E16F" w:rsidR="00386218" w:rsidRPr="00386218" w:rsidRDefault="00386218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in qualità di legale rappresentante dell’Impresa</w:t>
      </w:r>
      <w:r w:rsidR="00437C76" w:rsidRPr="00A838B4">
        <w:rPr>
          <w:rFonts w:ascii="Arial" w:hAnsi="Arial" w:cs="Arial"/>
          <w:sz w:val="20"/>
          <w:szCs w:val="20"/>
        </w:rPr>
        <w:t xml:space="preserve"> _________________________</w:t>
      </w:r>
      <w:r w:rsidR="00627927" w:rsidRPr="00A838B4">
        <w:rPr>
          <w:rFonts w:ascii="Arial" w:hAnsi="Arial" w:cs="Arial"/>
          <w:sz w:val="20"/>
          <w:szCs w:val="20"/>
        </w:rPr>
        <w:t>__</w:t>
      </w:r>
      <w:r w:rsidR="00437C76" w:rsidRPr="00A838B4">
        <w:rPr>
          <w:rFonts w:ascii="Arial" w:hAnsi="Arial" w:cs="Arial"/>
          <w:sz w:val="20"/>
          <w:szCs w:val="20"/>
        </w:rPr>
        <w:t>______________________</w:t>
      </w:r>
    </w:p>
    <w:p w14:paraId="0B801426" w14:textId="77777777" w:rsidR="00627927" w:rsidRPr="00A838B4" w:rsidRDefault="00627927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A77B51" w14:textId="0023A12A" w:rsidR="00386218" w:rsidRPr="00386218" w:rsidRDefault="00386218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Sede legale: Comune</w:t>
      </w:r>
      <w:r w:rsidR="00437C76" w:rsidRPr="00A838B4">
        <w:rPr>
          <w:rFonts w:ascii="Arial" w:hAnsi="Arial" w:cs="Arial"/>
          <w:sz w:val="20"/>
          <w:szCs w:val="20"/>
        </w:rPr>
        <w:t xml:space="preserve"> __________________</w:t>
      </w:r>
      <w:r w:rsidR="009E76D7" w:rsidRPr="00A838B4">
        <w:rPr>
          <w:rFonts w:ascii="Arial" w:hAnsi="Arial" w:cs="Arial"/>
          <w:sz w:val="20"/>
          <w:szCs w:val="20"/>
        </w:rPr>
        <w:t>Via _______________</w:t>
      </w:r>
      <w:r w:rsidR="00437C76" w:rsidRPr="00A838B4">
        <w:rPr>
          <w:rFonts w:ascii="Arial" w:hAnsi="Arial" w:cs="Arial"/>
          <w:sz w:val="20"/>
          <w:szCs w:val="20"/>
        </w:rPr>
        <w:t>____</w:t>
      </w:r>
      <w:r w:rsidRPr="00386218">
        <w:rPr>
          <w:rFonts w:ascii="Arial" w:hAnsi="Arial" w:cs="Arial"/>
          <w:sz w:val="20"/>
          <w:szCs w:val="20"/>
        </w:rPr>
        <w:t xml:space="preserve">Prov. </w:t>
      </w:r>
      <w:r w:rsidR="00437C76" w:rsidRPr="00A838B4">
        <w:rPr>
          <w:rFonts w:ascii="Arial" w:hAnsi="Arial" w:cs="Arial"/>
          <w:sz w:val="20"/>
          <w:szCs w:val="20"/>
        </w:rPr>
        <w:t>____</w:t>
      </w:r>
      <w:r w:rsidR="009E76D7" w:rsidRPr="00A838B4">
        <w:rPr>
          <w:rFonts w:ascii="Arial" w:hAnsi="Arial" w:cs="Arial"/>
          <w:sz w:val="20"/>
          <w:szCs w:val="20"/>
        </w:rPr>
        <w:t>___</w:t>
      </w:r>
      <w:r w:rsidR="00437C76" w:rsidRPr="00A838B4">
        <w:rPr>
          <w:rFonts w:ascii="Arial" w:hAnsi="Arial" w:cs="Arial"/>
          <w:sz w:val="20"/>
          <w:szCs w:val="20"/>
        </w:rPr>
        <w:t>______</w:t>
      </w:r>
      <w:r w:rsidRPr="00386218">
        <w:rPr>
          <w:rFonts w:ascii="Arial" w:hAnsi="Arial" w:cs="Arial"/>
          <w:sz w:val="20"/>
          <w:szCs w:val="20"/>
        </w:rPr>
        <w:t>Cap</w:t>
      </w:r>
      <w:r w:rsidR="009E76D7" w:rsidRPr="00A838B4">
        <w:rPr>
          <w:rFonts w:ascii="Arial" w:hAnsi="Arial" w:cs="Arial"/>
          <w:sz w:val="20"/>
          <w:szCs w:val="20"/>
        </w:rPr>
        <w:t>_____</w:t>
      </w:r>
    </w:p>
    <w:p w14:paraId="3099C0C3" w14:textId="676B2C63" w:rsidR="00386218" w:rsidRPr="00386218" w:rsidRDefault="00386218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Via Sede operativa</w:t>
      </w:r>
      <w:r w:rsidR="00F204A9" w:rsidRPr="00A838B4">
        <w:rPr>
          <w:rFonts w:ascii="Arial" w:hAnsi="Arial" w:cs="Arial"/>
          <w:sz w:val="20"/>
          <w:szCs w:val="20"/>
        </w:rPr>
        <w:t>:</w:t>
      </w:r>
      <w:r w:rsidR="00105684" w:rsidRPr="00A838B4">
        <w:rPr>
          <w:rFonts w:ascii="Arial" w:hAnsi="Arial" w:cs="Arial"/>
          <w:sz w:val="20"/>
          <w:szCs w:val="20"/>
        </w:rPr>
        <w:t xml:space="preserve"> </w:t>
      </w:r>
      <w:r w:rsidR="00F204A9" w:rsidRPr="00A838B4">
        <w:rPr>
          <w:rFonts w:ascii="Arial" w:hAnsi="Arial" w:cs="Arial"/>
          <w:sz w:val="20"/>
          <w:szCs w:val="20"/>
        </w:rPr>
        <w:t xml:space="preserve">Santa Teresa Gallura </w:t>
      </w:r>
      <w:r w:rsidR="009E76D7" w:rsidRPr="00A838B4">
        <w:rPr>
          <w:rFonts w:ascii="Arial" w:hAnsi="Arial" w:cs="Arial"/>
          <w:sz w:val="20"/>
          <w:szCs w:val="20"/>
        </w:rPr>
        <w:t>Via ______________________</w:t>
      </w:r>
      <w:r w:rsidR="00105684" w:rsidRPr="00A838B4">
        <w:rPr>
          <w:rFonts w:ascii="Arial" w:hAnsi="Arial" w:cs="Arial"/>
          <w:sz w:val="20"/>
          <w:szCs w:val="20"/>
        </w:rPr>
        <w:t>____________</w:t>
      </w:r>
      <w:r w:rsidR="009E76D7" w:rsidRPr="00A838B4">
        <w:rPr>
          <w:rFonts w:ascii="Arial" w:hAnsi="Arial" w:cs="Arial"/>
          <w:sz w:val="20"/>
          <w:szCs w:val="20"/>
        </w:rPr>
        <w:t>__ n° _____</w:t>
      </w:r>
      <w:r w:rsidR="009E76D7" w:rsidRPr="00386218">
        <w:rPr>
          <w:rFonts w:ascii="Arial" w:hAnsi="Arial" w:cs="Arial"/>
          <w:sz w:val="20"/>
          <w:szCs w:val="20"/>
        </w:rPr>
        <w:t xml:space="preserve">Prov. </w:t>
      </w:r>
      <w:r w:rsidR="009E76D7" w:rsidRPr="00A838B4">
        <w:rPr>
          <w:rFonts w:ascii="Arial" w:hAnsi="Arial" w:cs="Arial"/>
          <w:sz w:val="20"/>
          <w:szCs w:val="20"/>
        </w:rPr>
        <w:t>______________</w:t>
      </w:r>
      <w:r w:rsidR="009E76D7" w:rsidRPr="00386218">
        <w:rPr>
          <w:rFonts w:ascii="Arial" w:hAnsi="Arial" w:cs="Arial"/>
          <w:sz w:val="20"/>
          <w:szCs w:val="20"/>
        </w:rPr>
        <w:t>Cap</w:t>
      </w:r>
      <w:r w:rsidR="009E76D7" w:rsidRPr="00A838B4">
        <w:rPr>
          <w:rFonts w:ascii="Arial" w:hAnsi="Arial" w:cs="Arial"/>
          <w:sz w:val="20"/>
          <w:szCs w:val="20"/>
        </w:rPr>
        <w:t>________</w:t>
      </w:r>
    </w:p>
    <w:p w14:paraId="200F775D" w14:textId="0D1D002B" w:rsidR="00386218" w:rsidRPr="00386218" w:rsidRDefault="00F204A9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38B4">
        <w:rPr>
          <w:rFonts w:ascii="Arial" w:hAnsi="Arial" w:cs="Arial"/>
          <w:sz w:val="20"/>
          <w:szCs w:val="20"/>
        </w:rPr>
        <w:t xml:space="preserve">Tel </w:t>
      </w:r>
      <w:r w:rsidR="009E76D7" w:rsidRPr="00A838B4">
        <w:rPr>
          <w:rFonts w:ascii="Arial" w:hAnsi="Arial" w:cs="Arial"/>
          <w:sz w:val="20"/>
          <w:szCs w:val="20"/>
        </w:rPr>
        <w:t>____________________</w:t>
      </w:r>
      <w:r w:rsidR="00627927" w:rsidRPr="00A838B4">
        <w:rPr>
          <w:rFonts w:ascii="Arial" w:hAnsi="Arial" w:cs="Arial"/>
          <w:sz w:val="20"/>
          <w:szCs w:val="20"/>
        </w:rPr>
        <w:t>____</w:t>
      </w:r>
      <w:r w:rsidR="009E76D7" w:rsidRPr="00A838B4">
        <w:rPr>
          <w:rFonts w:ascii="Arial" w:hAnsi="Arial" w:cs="Arial"/>
          <w:sz w:val="20"/>
          <w:szCs w:val="20"/>
        </w:rPr>
        <w:t>_______________</w:t>
      </w:r>
      <w:r w:rsidR="00386218" w:rsidRPr="00386218">
        <w:rPr>
          <w:rFonts w:ascii="Arial" w:hAnsi="Arial" w:cs="Arial"/>
          <w:sz w:val="20"/>
          <w:szCs w:val="20"/>
        </w:rPr>
        <w:t>PEC</w:t>
      </w:r>
      <w:r w:rsidRPr="00A838B4">
        <w:rPr>
          <w:rFonts w:ascii="Arial" w:hAnsi="Arial" w:cs="Arial"/>
          <w:sz w:val="20"/>
          <w:szCs w:val="20"/>
        </w:rPr>
        <w:t xml:space="preserve"> </w:t>
      </w:r>
      <w:r w:rsidR="009E76D7" w:rsidRPr="00A838B4">
        <w:rPr>
          <w:rFonts w:ascii="Arial" w:hAnsi="Arial" w:cs="Arial"/>
          <w:sz w:val="20"/>
          <w:szCs w:val="20"/>
        </w:rPr>
        <w:t>_____________________</w:t>
      </w:r>
      <w:r w:rsidR="00627927" w:rsidRPr="00A838B4">
        <w:rPr>
          <w:rFonts w:ascii="Arial" w:hAnsi="Arial" w:cs="Arial"/>
          <w:sz w:val="20"/>
          <w:szCs w:val="20"/>
        </w:rPr>
        <w:t>____</w:t>
      </w:r>
      <w:r w:rsidR="009E76D7" w:rsidRPr="00A838B4">
        <w:rPr>
          <w:rFonts w:ascii="Arial" w:hAnsi="Arial" w:cs="Arial"/>
          <w:sz w:val="20"/>
          <w:szCs w:val="20"/>
        </w:rPr>
        <w:t>_______________</w:t>
      </w:r>
    </w:p>
    <w:p w14:paraId="52A61983" w14:textId="26AFCD86" w:rsidR="00386218" w:rsidRPr="00A838B4" w:rsidRDefault="00386218" w:rsidP="00F204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6218">
        <w:rPr>
          <w:rFonts w:ascii="Arial" w:hAnsi="Arial" w:cs="Arial"/>
          <w:sz w:val="20"/>
          <w:szCs w:val="20"/>
        </w:rPr>
        <w:t>Sito Web</w:t>
      </w:r>
      <w:r w:rsidR="00F204A9" w:rsidRPr="00A838B4">
        <w:rPr>
          <w:rFonts w:ascii="Arial" w:hAnsi="Arial" w:cs="Arial"/>
          <w:sz w:val="20"/>
          <w:szCs w:val="20"/>
        </w:rPr>
        <w:t xml:space="preserve"> </w:t>
      </w:r>
      <w:r w:rsidR="009E76D7" w:rsidRPr="00A838B4">
        <w:rPr>
          <w:rFonts w:ascii="Arial" w:hAnsi="Arial" w:cs="Arial"/>
          <w:sz w:val="20"/>
          <w:szCs w:val="20"/>
        </w:rPr>
        <w:t>__________________________________</w:t>
      </w:r>
      <w:proofErr w:type="gramStart"/>
      <w:r w:rsidRPr="00A838B4">
        <w:rPr>
          <w:rFonts w:ascii="Arial" w:hAnsi="Arial" w:cs="Arial"/>
          <w:sz w:val="20"/>
          <w:szCs w:val="20"/>
        </w:rPr>
        <w:t>e-mail</w:t>
      </w:r>
      <w:r w:rsidR="009E76D7" w:rsidRPr="00A838B4">
        <w:rPr>
          <w:rFonts w:ascii="Arial" w:hAnsi="Arial" w:cs="Arial"/>
          <w:sz w:val="20"/>
          <w:szCs w:val="20"/>
        </w:rPr>
        <w:t xml:space="preserve"> </w:t>
      </w:r>
      <w:r w:rsidR="00F204A9" w:rsidRPr="00A838B4">
        <w:rPr>
          <w:rFonts w:ascii="Arial" w:hAnsi="Arial" w:cs="Arial"/>
          <w:sz w:val="20"/>
          <w:szCs w:val="20"/>
        </w:rPr>
        <w:t xml:space="preserve"> </w:t>
      </w:r>
      <w:r w:rsidR="009E76D7" w:rsidRPr="00A838B4">
        <w:rPr>
          <w:rFonts w:ascii="Arial" w:hAnsi="Arial" w:cs="Arial"/>
          <w:sz w:val="20"/>
          <w:szCs w:val="20"/>
        </w:rPr>
        <w:t>_</w:t>
      </w:r>
      <w:proofErr w:type="gramEnd"/>
      <w:r w:rsidR="009E76D7" w:rsidRPr="00A838B4">
        <w:rPr>
          <w:rFonts w:ascii="Arial" w:hAnsi="Arial" w:cs="Arial"/>
          <w:sz w:val="20"/>
          <w:szCs w:val="20"/>
        </w:rPr>
        <w:t>___________________</w:t>
      </w:r>
      <w:r w:rsidR="00627927" w:rsidRPr="00A838B4">
        <w:rPr>
          <w:rFonts w:ascii="Arial" w:hAnsi="Arial" w:cs="Arial"/>
          <w:sz w:val="20"/>
          <w:szCs w:val="20"/>
        </w:rPr>
        <w:t>__</w:t>
      </w:r>
      <w:r w:rsidR="009E76D7" w:rsidRPr="00A838B4">
        <w:rPr>
          <w:rFonts w:ascii="Arial" w:hAnsi="Arial" w:cs="Arial"/>
          <w:sz w:val="20"/>
          <w:szCs w:val="20"/>
        </w:rPr>
        <w:t>_________________</w:t>
      </w:r>
    </w:p>
    <w:p w14:paraId="00EC9234" w14:textId="566E5228" w:rsidR="0029117A" w:rsidRPr="00386218" w:rsidRDefault="0029117A" w:rsidP="0029117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38B4">
        <w:rPr>
          <w:rFonts w:ascii="Arial" w:hAnsi="Arial" w:cs="Arial"/>
          <w:sz w:val="20"/>
          <w:szCs w:val="20"/>
        </w:rPr>
        <w:t>Codice Fiscale _________________________________</w:t>
      </w:r>
      <w:r w:rsidRPr="00386218">
        <w:rPr>
          <w:rFonts w:ascii="Arial" w:hAnsi="Arial" w:cs="Arial"/>
          <w:sz w:val="20"/>
          <w:szCs w:val="20"/>
        </w:rPr>
        <w:t>P</w:t>
      </w:r>
      <w:r w:rsidRPr="00A838B4">
        <w:rPr>
          <w:rFonts w:ascii="Arial" w:hAnsi="Arial" w:cs="Arial"/>
          <w:sz w:val="20"/>
          <w:szCs w:val="20"/>
        </w:rPr>
        <w:t>.IVA _____________________________________</w:t>
      </w:r>
    </w:p>
    <w:p w14:paraId="22C369C7" w14:textId="07045EA2" w:rsidR="00094CB6" w:rsidRPr="00094CB6" w:rsidRDefault="00094CB6" w:rsidP="00094C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4CB6">
        <w:rPr>
          <w:rFonts w:ascii="Arial" w:hAnsi="Arial" w:cs="Arial"/>
          <w:sz w:val="20"/>
          <w:szCs w:val="20"/>
        </w:rPr>
        <w:t xml:space="preserve">Iscrizione Registro Imprese n. </w:t>
      </w:r>
      <w:r w:rsidRPr="00A838B4">
        <w:rPr>
          <w:rFonts w:ascii="Arial" w:hAnsi="Arial" w:cs="Arial"/>
          <w:sz w:val="20"/>
          <w:szCs w:val="20"/>
        </w:rPr>
        <w:t>______________________</w:t>
      </w:r>
      <w:r w:rsidRPr="00094CB6">
        <w:rPr>
          <w:rFonts w:ascii="Arial" w:hAnsi="Arial" w:cs="Arial"/>
          <w:sz w:val="20"/>
          <w:szCs w:val="20"/>
        </w:rPr>
        <w:t>presso CCIAA di</w:t>
      </w:r>
      <w:r w:rsidRPr="00A838B4">
        <w:rPr>
          <w:rFonts w:ascii="Arial" w:hAnsi="Arial" w:cs="Arial"/>
          <w:sz w:val="20"/>
          <w:szCs w:val="20"/>
        </w:rPr>
        <w:t xml:space="preserve"> ___________________________</w:t>
      </w:r>
    </w:p>
    <w:p w14:paraId="75CE284A" w14:textId="6A65A326" w:rsidR="0029117A" w:rsidRPr="00A838B4" w:rsidRDefault="00094CB6" w:rsidP="00094C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38B4">
        <w:rPr>
          <w:rFonts w:ascii="Arial" w:hAnsi="Arial" w:cs="Arial"/>
          <w:sz w:val="20"/>
          <w:szCs w:val="20"/>
        </w:rPr>
        <w:t>Nome della struttura (se diversa dalla denominazione dell’impresa)</w:t>
      </w:r>
      <w:r w:rsidR="00DE6CCC" w:rsidRPr="00A838B4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0E9D5403" w14:textId="77777777" w:rsidR="004F5FC1" w:rsidRPr="00A838B4" w:rsidRDefault="004F5FC1" w:rsidP="00094CB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54D725" w14:textId="0484B1F1" w:rsidR="004F5FC1" w:rsidRPr="00A838B4" w:rsidRDefault="004F5FC1" w:rsidP="00D3031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38B4">
        <w:rPr>
          <w:rFonts w:ascii="Arial" w:hAnsi="Arial" w:cs="Arial"/>
          <w:b/>
          <w:bCs/>
          <w:sz w:val="20"/>
          <w:szCs w:val="20"/>
        </w:rPr>
        <w:t>Chiede di partecipare alla FIERA TTG</w:t>
      </w:r>
      <w:r w:rsidR="00D3031B" w:rsidRPr="00A838B4">
        <w:rPr>
          <w:rFonts w:ascii="Arial" w:hAnsi="Arial" w:cs="Arial"/>
          <w:b/>
          <w:bCs/>
          <w:sz w:val="20"/>
          <w:szCs w:val="20"/>
        </w:rPr>
        <w:t xml:space="preserve"> Travel Experience </w:t>
      </w:r>
      <w:r w:rsidRPr="00A838B4">
        <w:rPr>
          <w:rFonts w:ascii="Arial" w:hAnsi="Arial" w:cs="Arial"/>
          <w:b/>
          <w:bCs/>
          <w:sz w:val="20"/>
          <w:szCs w:val="20"/>
        </w:rPr>
        <w:t>che si terrà dall</w:t>
      </w:r>
      <w:r w:rsidR="00131138" w:rsidRPr="00A838B4">
        <w:rPr>
          <w:rFonts w:ascii="Arial" w:hAnsi="Arial" w:cs="Arial"/>
          <w:b/>
          <w:bCs/>
          <w:sz w:val="20"/>
          <w:szCs w:val="20"/>
        </w:rPr>
        <w:t>’</w:t>
      </w:r>
      <w:r w:rsidRPr="00A838B4">
        <w:rPr>
          <w:rFonts w:ascii="Arial" w:hAnsi="Arial" w:cs="Arial"/>
          <w:b/>
          <w:bCs/>
          <w:sz w:val="20"/>
          <w:szCs w:val="20"/>
        </w:rPr>
        <w:t xml:space="preserve"> 08 AL 10 </w:t>
      </w:r>
      <w:proofErr w:type="gramStart"/>
      <w:r w:rsidRPr="00A838B4">
        <w:rPr>
          <w:rFonts w:ascii="Arial" w:hAnsi="Arial" w:cs="Arial"/>
          <w:b/>
          <w:bCs/>
          <w:sz w:val="20"/>
          <w:szCs w:val="20"/>
        </w:rPr>
        <w:t>Ottobre</w:t>
      </w:r>
      <w:proofErr w:type="gramEnd"/>
      <w:r w:rsidRPr="00A838B4">
        <w:rPr>
          <w:rFonts w:ascii="Arial" w:hAnsi="Arial" w:cs="Arial"/>
          <w:b/>
          <w:bCs/>
          <w:sz w:val="20"/>
          <w:szCs w:val="20"/>
        </w:rPr>
        <w:t xml:space="preserve"> </w:t>
      </w:r>
      <w:r w:rsidR="00D3031B" w:rsidRPr="00A838B4">
        <w:rPr>
          <w:rFonts w:ascii="Arial" w:hAnsi="Arial" w:cs="Arial"/>
          <w:b/>
          <w:bCs/>
          <w:sz w:val="20"/>
          <w:szCs w:val="20"/>
        </w:rPr>
        <w:t>2025</w:t>
      </w:r>
    </w:p>
    <w:p w14:paraId="5CA84903" w14:textId="77777777" w:rsidR="00B92CE6" w:rsidRPr="00A838B4" w:rsidRDefault="00B92CE6" w:rsidP="00D3031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FF8A5A" w14:textId="321D97B5" w:rsidR="00B92CE6" w:rsidRPr="00A838B4" w:rsidRDefault="00B92CE6" w:rsidP="00B92C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2CE6">
        <w:rPr>
          <w:rFonts w:ascii="Arial" w:hAnsi="Arial" w:cs="Arial"/>
          <w:sz w:val="20"/>
          <w:szCs w:val="20"/>
        </w:rPr>
        <w:t>consapevole delle sanzioni penali, nei casi di dichiarazione non veritiera, di formazione o uso di atti falsi,</w:t>
      </w:r>
      <w:r w:rsidRPr="00A838B4">
        <w:rPr>
          <w:rFonts w:ascii="Arial" w:hAnsi="Arial" w:cs="Arial"/>
          <w:sz w:val="20"/>
          <w:szCs w:val="20"/>
        </w:rPr>
        <w:t xml:space="preserve"> </w:t>
      </w:r>
      <w:r w:rsidRPr="00B92CE6">
        <w:rPr>
          <w:rFonts w:ascii="Arial" w:hAnsi="Arial" w:cs="Arial"/>
          <w:sz w:val="20"/>
          <w:szCs w:val="20"/>
        </w:rPr>
        <w:t>richiamate dall’art. 76 del DPR n. 445 del 28 dicembre 2000, e che la falsa dichiarazione comporta la</w:t>
      </w:r>
      <w:r w:rsidRPr="00A838B4">
        <w:rPr>
          <w:rFonts w:ascii="Arial" w:hAnsi="Arial" w:cs="Arial"/>
          <w:sz w:val="20"/>
          <w:szCs w:val="20"/>
        </w:rPr>
        <w:t xml:space="preserve"> decadenza dai benefici previsti dall’intervento camerale sopra richiamato (art. 75 DPR 445/2000),</w:t>
      </w:r>
    </w:p>
    <w:p w14:paraId="5FA40188" w14:textId="77777777" w:rsidR="00AF7BFB" w:rsidRPr="00A838B4" w:rsidRDefault="00AF7BFB" w:rsidP="00B92CE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01714D" w14:textId="2EF19242" w:rsidR="00AF7BFB" w:rsidRPr="00A838B4" w:rsidRDefault="00AF7BFB" w:rsidP="00AF7BF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38B4">
        <w:rPr>
          <w:rFonts w:ascii="Arial" w:hAnsi="Arial" w:cs="Arial"/>
          <w:b/>
          <w:bCs/>
          <w:sz w:val="20"/>
          <w:szCs w:val="20"/>
        </w:rPr>
        <w:t>DICHIARA</w:t>
      </w:r>
    </w:p>
    <w:p w14:paraId="541DFAED" w14:textId="6D137A64" w:rsidR="00915D78" w:rsidRPr="00A838B4" w:rsidRDefault="00000000" w:rsidP="005D12D3">
      <w:pPr>
        <w:pStyle w:val="Paragrafoelenco"/>
        <w:numPr>
          <w:ilvl w:val="0"/>
          <w:numId w:val="1"/>
        </w:numPr>
        <w:spacing w:after="480"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490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D78" w:rsidRPr="00A838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15D78" w:rsidRPr="00A838B4">
        <w:rPr>
          <w:rFonts w:ascii="Arial" w:hAnsi="Arial" w:cs="Arial"/>
          <w:sz w:val="22"/>
          <w:szCs w:val="22"/>
        </w:rPr>
        <w:t xml:space="preserve"> di </w:t>
      </w:r>
      <w:r w:rsidR="00915D78" w:rsidRPr="00A838B4">
        <w:rPr>
          <w:rFonts w:ascii="Arial" w:hAnsi="Arial" w:cs="Arial"/>
          <w:sz w:val="22"/>
          <w:szCs w:val="22"/>
          <w:u w:val="single"/>
        </w:rPr>
        <w:t>non</w:t>
      </w:r>
      <w:r w:rsidR="00915D78" w:rsidRPr="00A838B4">
        <w:rPr>
          <w:rFonts w:ascii="Arial" w:hAnsi="Arial" w:cs="Arial"/>
          <w:sz w:val="22"/>
          <w:szCs w:val="22"/>
        </w:rPr>
        <w:t xml:space="preserve"> aver beneficiato del supporto del Comune per la partecipazione alla fiera TTG Travel </w:t>
      </w:r>
      <w:proofErr w:type="spellStart"/>
      <w:r w:rsidR="00915D78" w:rsidRPr="00A838B4">
        <w:rPr>
          <w:rFonts w:ascii="Arial" w:hAnsi="Arial" w:cs="Arial"/>
          <w:sz w:val="22"/>
          <w:szCs w:val="22"/>
        </w:rPr>
        <w:t>Experienxe</w:t>
      </w:r>
      <w:proofErr w:type="spellEnd"/>
      <w:r w:rsidR="00915D78" w:rsidRPr="00A838B4">
        <w:rPr>
          <w:rFonts w:ascii="Arial" w:hAnsi="Arial" w:cs="Arial"/>
          <w:sz w:val="22"/>
          <w:szCs w:val="22"/>
        </w:rPr>
        <w:t xml:space="preserve"> per annuali pregresse; </w:t>
      </w:r>
    </w:p>
    <w:p w14:paraId="496ABC92" w14:textId="1879D993" w:rsidR="00DA59DE" w:rsidRPr="00A838B4" w:rsidRDefault="006C390E" w:rsidP="00015FD4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38B4">
        <w:rPr>
          <w:rFonts w:ascii="Arial" w:hAnsi="Arial" w:cs="Arial"/>
          <w:sz w:val="22"/>
          <w:szCs w:val="22"/>
        </w:rPr>
        <w:lastRenderedPageBreak/>
        <w:t>che l’esercizio finanziario (anno fiscale) dell’impresa</w:t>
      </w:r>
      <w:r w:rsidR="00637A99" w:rsidRPr="00A838B4">
        <w:rPr>
          <w:rFonts w:ascii="Arial" w:hAnsi="Arial" w:cs="Arial"/>
          <w:sz w:val="22"/>
          <w:szCs w:val="22"/>
        </w:rPr>
        <w:t xml:space="preserve"> per l’annualità 2024 è</w:t>
      </w:r>
      <w:r w:rsidRPr="00A838B4">
        <w:rPr>
          <w:rFonts w:ascii="Arial" w:hAnsi="Arial" w:cs="Arial"/>
          <w:sz w:val="22"/>
          <w:szCs w:val="22"/>
        </w:rPr>
        <w:t xml:space="preserve"> inizia</w:t>
      </w:r>
      <w:r w:rsidR="00637A99" w:rsidRPr="00A838B4">
        <w:rPr>
          <w:rFonts w:ascii="Arial" w:hAnsi="Arial" w:cs="Arial"/>
          <w:sz w:val="22"/>
          <w:szCs w:val="22"/>
        </w:rPr>
        <w:t>to</w:t>
      </w:r>
      <w:r w:rsidRPr="00A838B4">
        <w:rPr>
          <w:rFonts w:ascii="Arial" w:hAnsi="Arial" w:cs="Arial"/>
          <w:sz w:val="22"/>
          <w:szCs w:val="22"/>
        </w:rPr>
        <w:t xml:space="preserve"> il</w:t>
      </w:r>
      <w:r w:rsidR="00CE7CE8" w:rsidRPr="00A838B4">
        <w:rPr>
          <w:rFonts w:ascii="Arial" w:hAnsi="Arial" w:cs="Arial"/>
          <w:sz w:val="22"/>
          <w:szCs w:val="22"/>
        </w:rPr>
        <w:t xml:space="preserve"> ____/____/______</w:t>
      </w:r>
      <w:r w:rsidRPr="00A838B4">
        <w:rPr>
          <w:rFonts w:ascii="Arial" w:hAnsi="Arial" w:cs="Arial"/>
          <w:sz w:val="22"/>
          <w:szCs w:val="22"/>
        </w:rPr>
        <w:t xml:space="preserve"> e termina</w:t>
      </w:r>
      <w:r w:rsidR="00637A99" w:rsidRPr="00A838B4">
        <w:rPr>
          <w:rFonts w:ascii="Arial" w:hAnsi="Arial" w:cs="Arial"/>
          <w:sz w:val="22"/>
          <w:szCs w:val="22"/>
        </w:rPr>
        <w:t>to</w:t>
      </w:r>
      <w:r w:rsidRPr="00A838B4">
        <w:rPr>
          <w:rFonts w:ascii="Arial" w:hAnsi="Arial" w:cs="Arial"/>
          <w:sz w:val="22"/>
          <w:szCs w:val="22"/>
        </w:rPr>
        <w:t xml:space="preserve"> il</w:t>
      </w:r>
      <w:r w:rsidR="00CE7CE8" w:rsidRPr="00A838B4">
        <w:rPr>
          <w:rFonts w:ascii="Arial" w:hAnsi="Arial" w:cs="Arial"/>
          <w:sz w:val="22"/>
          <w:szCs w:val="22"/>
        </w:rPr>
        <w:t xml:space="preserve"> ____/____/_____</w:t>
      </w:r>
      <w:r w:rsidR="00637A99" w:rsidRPr="00A838B4">
        <w:rPr>
          <w:rFonts w:ascii="Arial" w:hAnsi="Arial" w:cs="Arial"/>
          <w:sz w:val="22"/>
          <w:szCs w:val="22"/>
        </w:rPr>
        <w:t>;</w:t>
      </w:r>
    </w:p>
    <w:p w14:paraId="2F01E04B" w14:textId="52FA1D47" w:rsidR="00E569F7" w:rsidRPr="00A838B4" w:rsidRDefault="00E569F7" w:rsidP="00015FD4">
      <w:pPr>
        <w:pStyle w:val="Paragrafoelenco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38B4">
        <w:rPr>
          <w:rFonts w:ascii="Arial" w:hAnsi="Arial" w:cs="Arial"/>
          <w:sz w:val="22"/>
          <w:szCs w:val="22"/>
        </w:rPr>
        <w:t xml:space="preserve">che </w:t>
      </w:r>
      <w:r w:rsidR="00FD2693" w:rsidRPr="00A838B4">
        <w:rPr>
          <w:rFonts w:ascii="Arial" w:hAnsi="Arial" w:cs="Arial"/>
          <w:sz w:val="22"/>
          <w:szCs w:val="22"/>
        </w:rPr>
        <w:t xml:space="preserve">l’impesa ha sede nel Comune di Santa Teresa Gallura dall’anno______; </w:t>
      </w:r>
    </w:p>
    <w:p w14:paraId="457469F8" w14:textId="3F0BCD22" w:rsidR="009F544F" w:rsidRPr="00A838B4" w:rsidRDefault="00000000" w:rsidP="00015FD4">
      <w:pPr>
        <w:pStyle w:val="Paragrafoelenco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8709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FD4" w:rsidRPr="00A838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F544F" w:rsidRPr="00A838B4">
        <w:rPr>
          <w:rFonts w:ascii="Arial" w:hAnsi="Arial" w:cs="Arial"/>
          <w:sz w:val="22"/>
          <w:szCs w:val="22"/>
        </w:rPr>
        <w:t xml:space="preserve">che l’impesa opera </w:t>
      </w:r>
      <w:r w:rsidR="002530E8" w:rsidRPr="00A838B4">
        <w:rPr>
          <w:rFonts w:ascii="Arial" w:hAnsi="Arial" w:cs="Arial"/>
          <w:sz w:val="22"/>
          <w:szCs w:val="22"/>
        </w:rPr>
        <w:t xml:space="preserve">nella promozione delle attività e tradizioni locali ed allega pertanto </w:t>
      </w:r>
      <w:r w:rsidR="00936BBE" w:rsidRPr="00A838B4">
        <w:rPr>
          <w:rFonts w:ascii="Arial" w:hAnsi="Arial" w:cs="Arial"/>
          <w:sz w:val="22"/>
          <w:szCs w:val="22"/>
        </w:rPr>
        <w:t xml:space="preserve">relazione in merito; (la mancata presentazione della relazione </w:t>
      </w:r>
      <w:r w:rsidR="00E60C2C" w:rsidRPr="00A838B4">
        <w:rPr>
          <w:rFonts w:ascii="Arial" w:hAnsi="Arial" w:cs="Arial"/>
          <w:sz w:val="22"/>
          <w:szCs w:val="22"/>
        </w:rPr>
        <w:t>porterà alla non attribuzione del</w:t>
      </w:r>
      <w:r w:rsidR="005A0B67" w:rsidRPr="00A838B4">
        <w:rPr>
          <w:rFonts w:ascii="Arial" w:hAnsi="Arial" w:cs="Arial"/>
          <w:sz w:val="22"/>
          <w:szCs w:val="22"/>
        </w:rPr>
        <w:t xml:space="preserve"> relativo punteggio</w:t>
      </w:r>
      <w:r w:rsidR="00936BBE" w:rsidRPr="00A838B4">
        <w:rPr>
          <w:rFonts w:ascii="Arial" w:hAnsi="Arial" w:cs="Arial"/>
          <w:sz w:val="22"/>
          <w:szCs w:val="22"/>
        </w:rPr>
        <w:t>)</w:t>
      </w:r>
      <w:r w:rsidR="005A0B67" w:rsidRPr="00A838B4">
        <w:rPr>
          <w:rFonts w:ascii="Arial" w:hAnsi="Arial" w:cs="Arial"/>
          <w:sz w:val="22"/>
          <w:szCs w:val="22"/>
        </w:rPr>
        <w:t xml:space="preserve">; </w:t>
      </w:r>
    </w:p>
    <w:p w14:paraId="078B06CF" w14:textId="6437F761" w:rsidR="00597CBC" w:rsidRPr="00A838B4" w:rsidRDefault="00000000" w:rsidP="00015FD4">
      <w:pPr>
        <w:pStyle w:val="Paragrafoelenco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299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CBC" w:rsidRPr="00A838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7CBC" w:rsidRPr="00A838B4">
        <w:rPr>
          <w:rFonts w:ascii="Arial" w:hAnsi="Arial" w:cs="Arial"/>
          <w:sz w:val="22"/>
          <w:szCs w:val="22"/>
        </w:rPr>
        <w:t>di aver letto le condizioni contenute nell'Avviso, di approvarle ed accettarle integralmente e senza riserve;</w:t>
      </w:r>
    </w:p>
    <w:p w14:paraId="201ADA29" w14:textId="70089299" w:rsidR="006C390E" w:rsidRPr="00A838B4" w:rsidRDefault="00000000" w:rsidP="00015FD4">
      <w:pPr>
        <w:pStyle w:val="Paragrafoelenco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779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198" w:rsidRPr="00A838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7198" w:rsidRPr="00A838B4">
        <w:rPr>
          <w:rFonts w:ascii="Arial" w:hAnsi="Arial" w:cs="Arial"/>
          <w:sz w:val="22"/>
          <w:szCs w:val="22"/>
        </w:rPr>
        <w:t>di aver preso visione dell’informativa sul trattamento dei dati personali</w:t>
      </w:r>
      <w:r w:rsidR="00261077">
        <w:rPr>
          <w:rFonts w:ascii="Arial" w:hAnsi="Arial" w:cs="Arial"/>
          <w:sz w:val="22"/>
          <w:szCs w:val="22"/>
        </w:rPr>
        <w:t xml:space="preserve"> ripo</w:t>
      </w:r>
      <w:r w:rsidR="00B95B8C">
        <w:rPr>
          <w:rFonts w:ascii="Arial" w:hAnsi="Arial" w:cs="Arial"/>
          <w:sz w:val="22"/>
          <w:szCs w:val="22"/>
        </w:rPr>
        <w:t xml:space="preserve">rtata in calce </w:t>
      </w:r>
      <w:r w:rsidR="00B37198" w:rsidRPr="00A838B4">
        <w:rPr>
          <w:rFonts w:ascii="Arial" w:hAnsi="Arial" w:cs="Arial"/>
          <w:sz w:val="22"/>
          <w:szCs w:val="22"/>
        </w:rPr>
        <w:t>e di rispettarne Il contenuto</w:t>
      </w:r>
      <w:r w:rsidR="007B1EAE" w:rsidRPr="00A838B4">
        <w:rPr>
          <w:rFonts w:ascii="Arial" w:hAnsi="Arial" w:cs="Arial"/>
          <w:sz w:val="22"/>
          <w:szCs w:val="22"/>
        </w:rPr>
        <w:t>;</w:t>
      </w:r>
    </w:p>
    <w:p w14:paraId="635A6FFC" w14:textId="32749569" w:rsidR="00071CB1" w:rsidRPr="00A838B4" w:rsidRDefault="00000000" w:rsidP="00015FD4">
      <w:pPr>
        <w:pStyle w:val="Paragrafoelenco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8045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FD4" w:rsidRPr="00A838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1CB1" w:rsidRPr="00A838B4">
        <w:rPr>
          <w:rFonts w:ascii="Arial" w:hAnsi="Arial" w:cs="Arial"/>
          <w:sz w:val="22"/>
          <w:szCs w:val="22"/>
        </w:rPr>
        <w:t>di non trovarsi in una situazione di impresa in difficoltà come definita dal Regolamento (UE) n. 651/2014;</w:t>
      </w:r>
    </w:p>
    <w:p w14:paraId="29E32F7D" w14:textId="3D32E825" w:rsidR="00071CB1" w:rsidRPr="00386218" w:rsidRDefault="00000000" w:rsidP="00015FD4">
      <w:pPr>
        <w:pStyle w:val="Paragrafoelenco"/>
        <w:numPr>
          <w:ilvl w:val="0"/>
          <w:numId w:val="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493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FD4" w:rsidRPr="00A838B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00E99" w:rsidRPr="00A838B4">
        <w:rPr>
          <w:rFonts w:ascii="Arial" w:hAnsi="Arial" w:cs="Arial"/>
          <w:sz w:val="22"/>
          <w:szCs w:val="22"/>
        </w:rPr>
        <w:t>che l’impresa non è controllata né controlla, direttamente o indirettamente altre imprese</w:t>
      </w:r>
      <w:r w:rsidR="00B75FAF">
        <w:rPr>
          <w:rFonts w:ascii="Arial" w:hAnsi="Arial" w:cs="Arial"/>
          <w:sz w:val="22"/>
          <w:szCs w:val="22"/>
        </w:rPr>
        <w:t>.</w:t>
      </w:r>
    </w:p>
    <w:p w14:paraId="7B810224" w14:textId="77777777" w:rsidR="002931CF" w:rsidRDefault="002931CF" w:rsidP="005D12D3">
      <w:pPr>
        <w:spacing w:after="480"/>
      </w:pPr>
    </w:p>
    <w:p w14:paraId="6D742F56" w14:textId="77777777" w:rsidR="00757415" w:rsidRDefault="00757415" w:rsidP="005D12D3">
      <w:pPr>
        <w:spacing w:after="480"/>
      </w:pPr>
    </w:p>
    <w:p w14:paraId="2B90307E" w14:textId="7D308F18" w:rsidR="008A2BCB" w:rsidRDefault="008A2BCB" w:rsidP="005D12D3">
      <w:pPr>
        <w:spacing w:after="480"/>
      </w:pPr>
      <w:r>
        <w:t xml:space="preserve">Data ________________                                                                             Firma del </w:t>
      </w:r>
      <w:r w:rsidR="000D1F91">
        <w:t>Legale Rappresentante</w:t>
      </w:r>
    </w:p>
    <w:p w14:paraId="11D2F45F" w14:textId="5335358D" w:rsidR="00757415" w:rsidRDefault="00757415" w:rsidP="005D12D3">
      <w:pPr>
        <w:spacing w:after="480"/>
      </w:pPr>
      <w:r>
        <w:t xml:space="preserve">Luogo </w:t>
      </w:r>
      <w:r w:rsidR="008A2BCB">
        <w:t>______________</w:t>
      </w:r>
      <w:r w:rsidR="000D1F91">
        <w:t xml:space="preserve">                                                                               ______________________________</w:t>
      </w:r>
    </w:p>
    <w:p w14:paraId="3590C01A" w14:textId="77777777" w:rsidR="005C7B9F" w:rsidRDefault="005C7B9F" w:rsidP="005D12D3">
      <w:pPr>
        <w:spacing w:after="480"/>
      </w:pPr>
    </w:p>
    <w:p w14:paraId="156A2DAC" w14:textId="432846E6" w:rsidR="005C7B9F" w:rsidRDefault="00E4319C" w:rsidP="005D12D3">
      <w:pPr>
        <w:spacing w:after="480"/>
      </w:pPr>
      <w:r>
        <w:t xml:space="preserve">Allegare copia fotostatica di </w:t>
      </w:r>
      <w:r w:rsidR="006C12E2">
        <w:t xml:space="preserve">documento </w:t>
      </w:r>
      <w:r w:rsidR="00F4211E">
        <w:t xml:space="preserve">di identità in corso di validità. </w:t>
      </w:r>
    </w:p>
    <w:p w14:paraId="13C62449" w14:textId="77777777" w:rsidR="00A813C9" w:rsidRDefault="00A813C9" w:rsidP="00386218">
      <w:pPr>
        <w:jc w:val="center"/>
        <w:rPr>
          <w:rFonts w:ascii="Arial" w:hAnsi="Arial" w:cs="Arial"/>
          <w:b/>
          <w:bCs/>
          <w:noProof/>
        </w:rPr>
      </w:pPr>
    </w:p>
    <w:p w14:paraId="1F32EE0C" w14:textId="77777777" w:rsidR="00A813C9" w:rsidRDefault="00A813C9" w:rsidP="00386218">
      <w:pPr>
        <w:jc w:val="center"/>
        <w:rPr>
          <w:rFonts w:ascii="Arial" w:hAnsi="Arial" w:cs="Arial"/>
          <w:b/>
          <w:bCs/>
          <w:noProof/>
        </w:rPr>
      </w:pPr>
    </w:p>
    <w:p w14:paraId="22AF431A" w14:textId="77777777" w:rsidR="007438C4" w:rsidRDefault="007438C4" w:rsidP="00386218">
      <w:pPr>
        <w:jc w:val="center"/>
        <w:rPr>
          <w:rFonts w:ascii="Arial" w:hAnsi="Arial" w:cs="Arial"/>
          <w:b/>
          <w:bCs/>
          <w:noProof/>
        </w:rPr>
      </w:pPr>
    </w:p>
    <w:p w14:paraId="612783B7" w14:textId="77777777" w:rsidR="00016643" w:rsidRDefault="00016643" w:rsidP="00386218">
      <w:pPr>
        <w:jc w:val="center"/>
      </w:pPr>
    </w:p>
    <w:p w14:paraId="3552488B" w14:textId="74B50FAE" w:rsidR="00386218" w:rsidRDefault="00A813C9" w:rsidP="00386218">
      <w:pPr>
        <w:jc w:val="center"/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6CE389CC" wp14:editId="702A4879">
            <wp:extent cx="343148" cy="514350"/>
            <wp:effectExtent l="0" t="0" r="0" b="0"/>
            <wp:docPr id="17028844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45" cy="515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9648B" w14:textId="39DA3078" w:rsidR="00E1528D" w:rsidRDefault="00E1528D" w:rsidP="00E1528D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AD3015D" w14:textId="1B4542EC" w:rsidR="00E1528D" w:rsidRPr="001609B4" w:rsidRDefault="008505A2" w:rsidP="00E1528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INFORMATIVA </w:t>
      </w:r>
      <w:r w:rsidR="00E1528D" w:rsidRPr="001609B4">
        <w:rPr>
          <w:rFonts w:ascii="Arial" w:hAnsi="Arial" w:cs="Arial"/>
          <w:b/>
          <w:bCs/>
          <w:sz w:val="20"/>
          <w:szCs w:val="20"/>
        </w:rPr>
        <w:t>SUL TRATTAMENTO DEI DATI PERSONALI</w:t>
      </w:r>
    </w:p>
    <w:p w14:paraId="4BE81098" w14:textId="77777777" w:rsidR="00E1528D" w:rsidRPr="001609B4" w:rsidRDefault="00E1528D" w:rsidP="00E1528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09B4">
        <w:rPr>
          <w:rFonts w:ascii="Arial" w:hAnsi="Arial" w:cs="Arial"/>
          <w:sz w:val="20"/>
          <w:szCs w:val="20"/>
        </w:rPr>
        <w:tab/>
      </w:r>
      <w:r w:rsidRPr="001609B4">
        <w:rPr>
          <w:rFonts w:ascii="Arial" w:hAnsi="Arial" w:cs="Arial"/>
          <w:sz w:val="20"/>
          <w:szCs w:val="20"/>
        </w:rPr>
        <w:tab/>
      </w:r>
      <w:r w:rsidRPr="001609B4">
        <w:rPr>
          <w:rFonts w:ascii="Arial" w:hAnsi="Arial" w:cs="Arial"/>
          <w:sz w:val="20"/>
          <w:szCs w:val="20"/>
        </w:rPr>
        <w:tab/>
      </w:r>
      <w:r w:rsidRPr="001609B4">
        <w:rPr>
          <w:rFonts w:ascii="Arial" w:hAnsi="Arial" w:cs="Arial"/>
          <w:sz w:val="20"/>
          <w:szCs w:val="20"/>
        </w:rPr>
        <w:tab/>
      </w:r>
      <w:r w:rsidRPr="001609B4">
        <w:rPr>
          <w:rFonts w:ascii="Arial" w:hAnsi="Arial" w:cs="Arial"/>
          <w:sz w:val="20"/>
          <w:szCs w:val="20"/>
        </w:rPr>
        <w:tab/>
        <w:t>(Regolamento UE 2016/679)</w:t>
      </w:r>
    </w:p>
    <w:p w14:paraId="20D17FD2" w14:textId="77777777" w:rsidR="00E1528D" w:rsidRPr="001609B4" w:rsidRDefault="00E1528D" w:rsidP="00E1528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2164A5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>In relazione ai dati raccolti dal Comune di Santa Teresa Gallura (Settore Cultura, P.I., Sport, Turismo e Spettacolo), si comunica quanto segue:</w:t>
      </w:r>
    </w:p>
    <w:p w14:paraId="3C1EE11D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 xml:space="preserve">a) </w:t>
      </w:r>
      <w:r w:rsidRPr="001609B4">
        <w:rPr>
          <w:rFonts w:ascii="Arial" w:hAnsi="Arial" w:cs="Arial"/>
          <w:sz w:val="18"/>
          <w:szCs w:val="18"/>
          <w:u w:val="single"/>
        </w:rPr>
        <w:t>finalità e modalità del trattamento</w:t>
      </w:r>
      <w:r w:rsidRPr="001609B4">
        <w:rPr>
          <w:rFonts w:ascii="Arial" w:hAnsi="Arial" w:cs="Arial"/>
          <w:sz w:val="18"/>
          <w:szCs w:val="18"/>
        </w:rPr>
        <w:t>: i dati raccolti sono finalizzati esclusivamente all’istruttoria dei procedimenti di competenza del Servizio, previsti da norme di legge e di regolamento e potranno essere trattati con strumenti manuali, informatici e telematici in modo da garantire la sicurezza e la riservatezza degli stessi;</w:t>
      </w:r>
    </w:p>
    <w:p w14:paraId="07AEE0D8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 xml:space="preserve">b) </w:t>
      </w:r>
      <w:r w:rsidRPr="001609B4">
        <w:rPr>
          <w:rFonts w:ascii="Arial" w:hAnsi="Arial" w:cs="Arial"/>
          <w:sz w:val="18"/>
          <w:szCs w:val="18"/>
          <w:u w:val="single"/>
        </w:rPr>
        <w:t>natura del conferimento dei dati:</w:t>
      </w:r>
      <w:r w:rsidRPr="001609B4">
        <w:rPr>
          <w:rFonts w:ascii="Arial" w:hAnsi="Arial" w:cs="Arial"/>
          <w:sz w:val="18"/>
          <w:szCs w:val="18"/>
        </w:rPr>
        <w:t xml:space="preserve"> è obbligatorio fornire i dati richiesti;</w:t>
      </w:r>
    </w:p>
    <w:p w14:paraId="5AF460A2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 xml:space="preserve">c) </w:t>
      </w:r>
      <w:r w:rsidRPr="001609B4">
        <w:rPr>
          <w:rFonts w:ascii="Arial" w:hAnsi="Arial" w:cs="Arial"/>
          <w:sz w:val="18"/>
          <w:szCs w:val="18"/>
          <w:u w:val="single"/>
        </w:rPr>
        <w:t>conseguenze del rifiuto di fornire i dati</w:t>
      </w:r>
      <w:r w:rsidRPr="001609B4">
        <w:rPr>
          <w:rFonts w:ascii="Arial" w:hAnsi="Arial" w:cs="Arial"/>
          <w:sz w:val="18"/>
          <w:szCs w:val="18"/>
        </w:rPr>
        <w:t>: in caso di rifiuto non potrà essere effettuata o completata l’istruttoria dei procedimenti e di conseguenza l’Amministrazione non potrà dare seguito alle richieste; nei casi specificatamente previsti dalla normativa vigente il rifiuto di fornire i dati potrà dare luogo anche a sanzioni;</w:t>
      </w:r>
    </w:p>
    <w:p w14:paraId="6C2C2075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 xml:space="preserve">d) </w:t>
      </w:r>
      <w:r w:rsidRPr="001609B4">
        <w:rPr>
          <w:rFonts w:ascii="Arial" w:hAnsi="Arial" w:cs="Arial"/>
          <w:sz w:val="18"/>
          <w:szCs w:val="18"/>
          <w:u w:val="single"/>
        </w:rPr>
        <w:t>categorie di soggetti ai quali possono essere comunicati i dati, o che possono venirne a conoscenza</w:t>
      </w:r>
      <w:r w:rsidRPr="001609B4">
        <w:rPr>
          <w:rFonts w:ascii="Arial" w:hAnsi="Arial" w:cs="Arial"/>
          <w:sz w:val="18"/>
          <w:szCs w:val="18"/>
        </w:rPr>
        <w:t>:</w:t>
      </w:r>
    </w:p>
    <w:p w14:paraId="73E62123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>1) i dati raccolti potranno essere trattati dai dipendenti dell’Amministrazione Comunale nell’ambito delle rispettive competenze, in qualità di incaricati;</w:t>
      </w:r>
    </w:p>
    <w:p w14:paraId="5E9226A3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>2) comunicati ad altri uffici comunali nella misura strettamente necessaria al perseguimento dei fini istituzionali dell’Ente, ai sensi del Regolamento UE 2016/679;</w:t>
      </w:r>
    </w:p>
    <w:p w14:paraId="27E11CD9" w14:textId="77777777" w:rsidR="00E1528D" w:rsidRPr="001609B4" w:rsidRDefault="00E1528D" w:rsidP="00E1528D">
      <w:pPr>
        <w:autoSpaceDE w:val="0"/>
        <w:autoSpaceDN w:val="0"/>
        <w:adjustRightInd w:val="0"/>
        <w:ind w:left="-284" w:right="-285" w:firstLine="284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>3) comunicati ad altri soggetti pubblici nel rispetto di quanto previsto ai sensi del Regolamento UE 2016/679;</w:t>
      </w:r>
    </w:p>
    <w:p w14:paraId="021C7E50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 xml:space="preserve">e) </w:t>
      </w:r>
      <w:r w:rsidRPr="001609B4">
        <w:rPr>
          <w:rFonts w:ascii="Arial" w:hAnsi="Arial" w:cs="Arial"/>
          <w:sz w:val="18"/>
          <w:szCs w:val="18"/>
          <w:u w:val="single"/>
        </w:rPr>
        <w:t>diritti dell’interessato</w:t>
      </w:r>
      <w:r w:rsidRPr="001609B4">
        <w:rPr>
          <w:rFonts w:ascii="Arial" w:hAnsi="Arial" w:cs="Arial"/>
          <w:sz w:val="18"/>
          <w:szCs w:val="18"/>
        </w:rPr>
        <w:t>: l’interessato ha i diritti di cui al Regolamento UE 2016/679;</w:t>
      </w:r>
    </w:p>
    <w:p w14:paraId="1A266F7F" w14:textId="77777777" w:rsidR="00E1528D" w:rsidRPr="001609B4" w:rsidRDefault="00E1528D" w:rsidP="00E152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9B4">
        <w:rPr>
          <w:rFonts w:ascii="Arial" w:hAnsi="Arial" w:cs="Arial"/>
          <w:sz w:val="18"/>
          <w:szCs w:val="18"/>
        </w:rPr>
        <w:t xml:space="preserve">f) </w:t>
      </w:r>
      <w:r w:rsidRPr="001609B4">
        <w:rPr>
          <w:rFonts w:ascii="Arial" w:hAnsi="Arial" w:cs="Arial"/>
          <w:sz w:val="18"/>
          <w:szCs w:val="18"/>
          <w:u w:val="single"/>
        </w:rPr>
        <w:t>titolare e responsabile del trattamento dei dati</w:t>
      </w:r>
      <w:r w:rsidRPr="001609B4">
        <w:rPr>
          <w:rFonts w:ascii="Arial" w:hAnsi="Arial" w:cs="Arial"/>
          <w:sz w:val="18"/>
          <w:szCs w:val="18"/>
        </w:rPr>
        <w:t>: è il Comune di Santa Teresa Gallura.</w:t>
      </w:r>
    </w:p>
    <w:p w14:paraId="4F9029F7" w14:textId="77777777" w:rsidR="00E1528D" w:rsidRPr="001609B4" w:rsidRDefault="00E1528D" w:rsidP="00E1528D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609B4">
        <w:rPr>
          <w:rFonts w:ascii="Arial" w:eastAsia="Calibri" w:hAnsi="Arial" w:cs="Arial"/>
          <w:sz w:val="18"/>
          <w:szCs w:val="18"/>
          <w:u w:val="single"/>
        </w:rPr>
        <w:t>g) Il Responsabile della protezione dei dati (DPO)</w:t>
      </w:r>
      <w:r w:rsidRPr="001609B4">
        <w:rPr>
          <w:rFonts w:ascii="Arial" w:eastAsia="Calibri" w:hAnsi="Arial" w:cs="Arial"/>
          <w:sz w:val="18"/>
          <w:szCs w:val="18"/>
        </w:rPr>
        <w:t xml:space="preserve">: è </w:t>
      </w:r>
      <w:proofErr w:type="spellStart"/>
      <w:r w:rsidRPr="001609B4">
        <w:rPr>
          <w:rFonts w:ascii="Arial" w:eastAsia="Calibri" w:hAnsi="Arial" w:cs="Arial"/>
          <w:sz w:val="18"/>
          <w:szCs w:val="18"/>
        </w:rPr>
        <w:t>Ichnelios</w:t>
      </w:r>
      <w:proofErr w:type="spellEnd"/>
      <w:r w:rsidRPr="001609B4">
        <w:rPr>
          <w:rFonts w:ascii="Arial" w:eastAsia="Calibri" w:hAnsi="Arial" w:cs="Arial"/>
          <w:sz w:val="18"/>
          <w:szCs w:val="18"/>
        </w:rPr>
        <w:t xml:space="preserve"> Società Cooperativa ed è raggiungibile alla e-mail: dpo@ichnelios.it. Il DPO è contattabile per tutte le questioni relative al trattamento dei dati personali e all’esercizio dei diritti.</w:t>
      </w:r>
    </w:p>
    <w:p w14:paraId="5585FB41" w14:textId="77777777" w:rsidR="00160A55" w:rsidRDefault="00160A55" w:rsidP="00386218">
      <w:pPr>
        <w:jc w:val="center"/>
      </w:pPr>
    </w:p>
    <w:sectPr w:rsidR="00160A55" w:rsidSect="00304C9B">
      <w:pgSz w:w="11906" w:h="16838"/>
      <w:pgMar w:top="1417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A190" w14:textId="77777777" w:rsidR="00C40F09" w:rsidRDefault="00C40F09" w:rsidP="00DA3A6B">
      <w:pPr>
        <w:spacing w:after="0" w:line="240" w:lineRule="auto"/>
      </w:pPr>
      <w:r>
        <w:separator/>
      </w:r>
    </w:p>
  </w:endnote>
  <w:endnote w:type="continuationSeparator" w:id="0">
    <w:p w14:paraId="22860908" w14:textId="77777777" w:rsidR="00C40F09" w:rsidRDefault="00C40F09" w:rsidP="00D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AF7A" w14:textId="77777777" w:rsidR="00C40F09" w:rsidRDefault="00C40F09" w:rsidP="00DA3A6B">
      <w:pPr>
        <w:spacing w:after="0" w:line="240" w:lineRule="auto"/>
      </w:pPr>
      <w:r>
        <w:separator/>
      </w:r>
    </w:p>
  </w:footnote>
  <w:footnote w:type="continuationSeparator" w:id="0">
    <w:p w14:paraId="0BFFA7F0" w14:textId="77777777" w:rsidR="00C40F09" w:rsidRDefault="00C40F09" w:rsidP="00DA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B3DC7"/>
    <w:multiLevelType w:val="hybridMultilevel"/>
    <w:tmpl w:val="9814B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3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18"/>
    <w:rsid w:val="00015FD4"/>
    <w:rsid w:val="00016643"/>
    <w:rsid w:val="00071CB1"/>
    <w:rsid w:val="00094CB6"/>
    <w:rsid w:val="000D1F91"/>
    <w:rsid w:val="00105684"/>
    <w:rsid w:val="00131138"/>
    <w:rsid w:val="00160A55"/>
    <w:rsid w:val="002530E8"/>
    <w:rsid w:val="00261077"/>
    <w:rsid w:val="0029117A"/>
    <w:rsid w:val="002931CF"/>
    <w:rsid w:val="00304C9B"/>
    <w:rsid w:val="00361333"/>
    <w:rsid w:val="00386218"/>
    <w:rsid w:val="00437C76"/>
    <w:rsid w:val="004F4234"/>
    <w:rsid w:val="004F5FC1"/>
    <w:rsid w:val="00505C61"/>
    <w:rsid w:val="005110D4"/>
    <w:rsid w:val="005333DD"/>
    <w:rsid w:val="0054632E"/>
    <w:rsid w:val="00546F3F"/>
    <w:rsid w:val="00560240"/>
    <w:rsid w:val="0058299D"/>
    <w:rsid w:val="00597CBC"/>
    <w:rsid w:val="005A0B67"/>
    <w:rsid w:val="005C7B9F"/>
    <w:rsid w:val="005D12D3"/>
    <w:rsid w:val="006112DB"/>
    <w:rsid w:val="00627927"/>
    <w:rsid w:val="00637A99"/>
    <w:rsid w:val="006C12E2"/>
    <w:rsid w:val="006C390E"/>
    <w:rsid w:val="006D4E55"/>
    <w:rsid w:val="00713CB4"/>
    <w:rsid w:val="00735114"/>
    <w:rsid w:val="007438C4"/>
    <w:rsid w:val="00757415"/>
    <w:rsid w:val="007B1EAE"/>
    <w:rsid w:val="007D7C8A"/>
    <w:rsid w:val="008505A2"/>
    <w:rsid w:val="008809C2"/>
    <w:rsid w:val="0088776D"/>
    <w:rsid w:val="008A2BCB"/>
    <w:rsid w:val="008E0126"/>
    <w:rsid w:val="00915D78"/>
    <w:rsid w:val="00936BBE"/>
    <w:rsid w:val="009407F2"/>
    <w:rsid w:val="009D3BF4"/>
    <w:rsid w:val="009E76D7"/>
    <w:rsid w:val="009F544F"/>
    <w:rsid w:val="00A734EF"/>
    <w:rsid w:val="00A813C9"/>
    <w:rsid w:val="00A838B4"/>
    <w:rsid w:val="00A9674C"/>
    <w:rsid w:val="00AF05C5"/>
    <w:rsid w:val="00AF7BFB"/>
    <w:rsid w:val="00B00E99"/>
    <w:rsid w:val="00B37198"/>
    <w:rsid w:val="00B75FAF"/>
    <w:rsid w:val="00B92CE6"/>
    <w:rsid w:val="00B95B8C"/>
    <w:rsid w:val="00C04507"/>
    <w:rsid w:val="00C40F09"/>
    <w:rsid w:val="00C578B2"/>
    <w:rsid w:val="00CE7CE8"/>
    <w:rsid w:val="00D3031B"/>
    <w:rsid w:val="00DA3A6B"/>
    <w:rsid w:val="00DA59DE"/>
    <w:rsid w:val="00DE6CCC"/>
    <w:rsid w:val="00E1528D"/>
    <w:rsid w:val="00E1577D"/>
    <w:rsid w:val="00E412D3"/>
    <w:rsid w:val="00E4319C"/>
    <w:rsid w:val="00E569F7"/>
    <w:rsid w:val="00E60C2C"/>
    <w:rsid w:val="00EB6339"/>
    <w:rsid w:val="00EB70FA"/>
    <w:rsid w:val="00F204A9"/>
    <w:rsid w:val="00F4211E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552E"/>
  <w15:chartTrackingRefBased/>
  <w15:docId w15:val="{91114DCA-6DB8-4C1A-9EDD-BA30833D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17A"/>
  </w:style>
  <w:style w:type="paragraph" w:styleId="Titolo1">
    <w:name w:val="heading 1"/>
    <w:basedOn w:val="Normale"/>
    <w:next w:val="Normale"/>
    <w:link w:val="Titolo1Carattere"/>
    <w:uiPriority w:val="9"/>
    <w:qFormat/>
    <w:rsid w:val="00386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2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2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2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2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2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2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2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2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2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2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21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8621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21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204A9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DA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A6B"/>
  </w:style>
  <w:style w:type="paragraph" w:styleId="Pidipagina">
    <w:name w:val="footer"/>
    <w:basedOn w:val="Normale"/>
    <w:link w:val="PidipaginaCarattere"/>
    <w:uiPriority w:val="99"/>
    <w:unhideWhenUsed/>
    <w:rsid w:val="00DA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st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C98B-4F8A-41ED-99A1-7108F601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Altana</dc:creator>
  <cp:keywords/>
  <dc:description/>
  <cp:lastModifiedBy>Antonella Tuberosa</cp:lastModifiedBy>
  <cp:revision>2</cp:revision>
  <cp:lastPrinted>2025-05-06T09:24:00Z</cp:lastPrinted>
  <dcterms:created xsi:type="dcterms:W3CDTF">2025-05-06T11:12:00Z</dcterms:created>
  <dcterms:modified xsi:type="dcterms:W3CDTF">2025-05-06T11:12:00Z</dcterms:modified>
</cp:coreProperties>
</file>